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401DCD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88224A">
        <w:rPr>
          <w:b/>
          <w:i/>
          <w:color w:val="FF0000"/>
          <w:sz w:val="28"/>
          <w:szCs w:val="28"/>
        </w:rPr>
        <w:t>03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B7" w:rsidRPr="00401DCD" w:rsidRDefault="00401DCD" w:rsidP="000855B7">
            <w:pPr>
              <w:ind w:left="34" w:hanging="34"/>
              <w:jc w:val="both"/>
              <w:rPr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>Спільне засідання</w:t>
            </w:r>
            <w:r w:rsidR="000855B7" w:rsidRPr="00401DCD">
              <w:rPr>
                <w:sz w:val="28"/>
                <w:szCs w:val="28"/>
              </w:rPr>
              <w:t xml:space="preserve"> постійних комісій</w:t>
            </w:r>
          </w:p>
          <w:p w:rsidR="000855B7" w:rsidRPr="00401DCD" w:rsidRDefault="000855B7" w:rsidP="000855B7">
            <w:pPr>
              <w:jc w:val="both"/>
              <w:rPr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</w:p>
          <w:p w:rsidR="00905108" w:rsidRPr="000855B7" w:rsidRDefault="000855B7" w:rsidP="0013035A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  <w:r w:rsidRPr="00401DCD">
              <w:rPr>
                <w:sz w:val="28"/>
                <w:szCs w:val="28"/>
              </w:rPr>
              <w:t xml:space="preserve">та </w:t>
            </w:r>
            <w:r w:rsidR="00401DCD" w:rsidRPr="00401DCD">
              <w:rPr>
                <w:sz w:val="28"/>
                <w:szCs w:val="28"/>
              </w:rPr>
              <w:t xml:space="preserve">з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905108" w:rsidRPr="00401DCD" w:rsidRDefault="00905108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0855B7" w:rsidRPr="00401DCD" w:rsidRDefault="000855B7" w:rsidP="00905108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  <w:p w:rsidR="000855B7" w:rsidRPr="00401DCD" w:rsidRDefault="00401DCD" w:rsidP="000855B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0855B7" w:rsidRPr="000855B7" w:rsidRDefault="00401DCD" w:rsidP="000855B7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</w:t>
            </w:r>
            <w:r w:rsidR="000855B7" w:rsidRPr="00401DCD">
              <w:rPr>
                <w:i/>
                <w:sz w:val="28"/>
                <w:szCs w:val="28"/>
              </w:rPr>
              <w:t xml:space="preserve"> </w:t>
            </w:r>
            <w:r w:rsidRPr="00401DCD">
              <w:rPr>
                <w:i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401DCD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401DCD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03.07</w:t>
            </w:r>
            <w:r w:rsidR="009250EE" w:rsidRPr="00401DCD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01DCD" w:rsidRDefault="0085028D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15:3</w:t>
            </w:r>
            <w:r w:rsidR="009250EE" w:rsidRPr="00401DCD">
              <w:rPr>
                <w:b/>
                <w:i/>
                <w:sz w:val="36"/>
                <w:szCs w:val="36"/>
                <w:lang w:val="ru-RU"/>
              </w:rPr>
              <w:t>0</w:t>
            </w:r>
          </w:p>
        </w:tc>
      </w:tr>
      <w:tr w:rsidR="00263F2F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401DCD" w:rsidP="0013035A">
            <w:pPr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Пленарне засідання  52</w:t>
            </w:r>
            <w:r w:rsidR="00263F2F">
              <w:rPr>
                <w:bCs/>
                <w:color w:val="FF0000"/>
                <w:sz w:val="28"/>
                <w:szCs w:val="28"/>
              </w:rPr>
              <w:t xml:space="preserve"> </w:t>
            </w:r>
            <w:r w:rsidR="001D3DC4">
              <w:rPr>
                <w:bCs/>
                <w:color w:val="FF0000"/>
                <w:sz w:val="28"/>
                <w:szCs w:val="28"/>
              </w:rPr>
              <w:t xml:space="preserve">(позачергової) </w:t>
            </w:r>
            <w:r w:rsidR="00263F2F">
              <w:rPr>
                <w:bCs/>
                <w:color w:val="FF0000"/>
                <w:sz w:val="28"/>
                <w:szCs w:val="28"/>
              </w:rPr>
              <w:t xml:space="preserve">сесії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8235B2" w:rsidRDefault="00263F2F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263F2F" w:rsidRDefault="00401DCD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B60091" w:rsidRDefault="00401DCD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03.07.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F2F" w:rsidRPr="00401DCD" w:rsidRDefault="00401DCD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01DCD">
              <w:rPr>
                <w:b/>
                <w:i/>
                <w:sz w:val="36"/>
                <w:szCs w:val="36"/>
                <w:lang w:val="ru-RU"/>
              </w:rPr>
              <w:t>16:00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13035A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13035A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035A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08B4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24A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1BE3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21E3D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5FD71-4B4D-4B65-AD30-42F0AB6AA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116</cp:revision>
  <cp:lastPrinted>2024-12-10T10:01:00Z</cp:lastPrinted>
  <dcterms:created xsi:type="dcterms:W3CDTF">2024-11-22T13:08:00Z</dcterms:created>
  <dcterms:modified xsi:type="dcterms:W3CDTF">2025-07-03T05:49:00Z</dcterms:modified>
</cp:coreProperties>
</file>